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7FD13" w14:textId="77777777" w:rsidR="004847D3" w:rsidRDefault="004847D3" w:rsidP="004847D3">
      <w:pPr>
        <w:jc w:val="center"/>
        <w:rPr>
          <w:rFonts w:ascii="黑体" w:eastAsia="黑体" w:hAnsi="黑体" w:hint="eastAsia"/>
          <w:sz w:val="36"/>
          <w:szCs w:val="36"/>
        </w:rPr>
      </w:pPr>
    </w:p>
    <w:p w14:paraId="120039AD" w14:textId="02021A4F" w:rsidR="00CD645B" w:rsidRDefault="004847D3" w:rsidP="004847D3">
      <w:pPr>
        <w:jc w:val="center"/>
        <w:rPr>
          <w:rFonts w:ascii="黑体" w:eastAsia="黑体" w:hAnsi="黑体" w:hint="eastAsia"/>
          <w:sz w:val="44"/>
          <w:szCs w:val="44"/>
        </w:rPr>
      </w:pPr>
      <w:bookmarkStart w:id="0" w:name="_Hlk178166973"/>
      <w:r w:rsidRPr="000D01C6">
        <w:rPr>
          <w:rFonts w:ascii="黑体" w:eastAsia="黑体" w:hAnsi="黑体" w:hint="eastAsia"/>
          <w:sz w:val="44"/>
          <w:szCs w:val="44"/>
        </w:rPr>
        <w:t>学术沙龙会务服务报价单</w:t>
      </w:r>
    </w:p>
    <w:p w14:paraId="04210F40" w14:textId="77777777" w:rsidR="000D01C6" w:rsidRPr="000D01C6" w:rsidRDefault="000D01C6" w:rsidP="004847D3">
      <w:pPr>
        <w:jc w:val="center"/>
        <w:rPr>
          <w:rFonts w:ascii="黑体" w:eastAsia="黑体" w:hAnsi="黑体" w:hint="eastAsia"/>
          <w:sz w:val="44"/>
          <w:szCs w:val="44"/>
        </w:rPr>
      </w:pPr>
    </w:p>
    <w:bookmarkEnd w:id="0"/>
    <w:p w14:paraId="6C07021C" w14:textId="2E88145D" w:rsidR="000D01C6" w:rsidRPr="00175E21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生物学杂志社</w:t>
      </w: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：</w:t>
      </w:r>
    </w:p>
    <w:p w14:paraId="45F92875" w14:textId="5B39F80B" w:rsidR="004847D3" w:rsidRPr="000D01C6" w:rsidRDefault="000D01C6" w:rsidP="000D01C6">
      <w:pPr>
        <w:ind w:firstLineChars="200" w:firstLine="640"/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</w:pPr>
      <w:r w:rsidRPr="00175E21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在研究了所有采购文件后，我司对</w:t>
      </w:r>
      <w:r w:rsidRPr="000D01C6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>学术沙龙会务服务</w:t>
      </w:r>
      <w:r w:rsidR="005E3FA7" w:rsidRPr="005E3FA7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采购项目响应报价如下：</w:t>
      </w:r>
      <w:r w:rsidR="005E3FA7" w:rsidRPr="000D01C6">
        <w:rPr>
          <w:rFonts w:ascii="仿宋_GB2312" w:eastAsia="仿宋_GB2312" w:hAnsi="仿宋" w:cs="Times New Roman" w:hint="eastAsia"/>
          <w:bCs/>
          <w:sz w:val="32"/>
          <w:szCs w:val="32"/>
          <w:u w:val="single"/>
          <w:lang w:bidi="zh-CN"/>
        </w:rPr>
        <w:t xml:space="preserve"> </w:t>
      </w:r>
    </w:p>
    <w:tbl>
      <w:tblPr>
        <w:tblStyle w:val="a3"/>
        <w:tblW w:w="89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42"/>
        <w:gridCol w:w="1133"/>
        <w:gridCol w:w="1648"/>
        <w:gridCol w:w="689"/>
        <w:gridCol w:w="658"/>
        <w:gridCol w:w="1566"/>
        <w:gridCol w:w="1297"/>
        <w:gridCol w:w="913"/>
      </w:tblGrid>
      <w:tr w:rsidR="001B52A2" w14:paraId="2FF52025" w14:textId="77777777" w:rsidTr="005E3FA7">
        <w:trPr>
          <w:trHeight w:val="596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101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B55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服务名称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F37E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服务内容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12CC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数量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F6C6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单位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9DB8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询价响应单价（元）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9C77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合计金额(元)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53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备注</w:t>
            </w:r>
          </w:p>
        </w:tc>
      </w:tr>
      <w:tr w:rsidR="001B52A2" w14:paraId="1BB60226" w14:textId="77777777" w:rsidTr="005E3FA7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FAF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BEAD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C57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5A07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7D8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4A7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76F5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99CEE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4A5D99DB" w14:textId="77777777" w:rsidTr="005E3FA7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D1B4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85AF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5833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A7D4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39E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EF0A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1E518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A1B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4799EADD" w14:textId="77777777" w:rsidTr="005E3FA7">
        <w:trPr>
          <w:trHeight w:val="198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33E3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jc w:val="center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……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75052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5739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DBBA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6D5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4ED2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3094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87F0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</w:p>
        </w:tc>
      </w:tr>
      <w:tr w:rsidR="001B52A2" w14:paraId="3BC25FB9" w14:textId="77777777" w:rsidTr="005E3FA7">
        <w:trPr>
          <w:trHeight w:val="442"/>
        </w:trPr>
        <w:tc>
          <w:tcPr>
            <w:tcW w:w="89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F09B" w14:textId="77777777" w:rsidR="001B52A2" w:rsidRDefault="001B52A2" w:rsidP="00EC11D6">
            <w:pPr>
              <w:pStyle w:val="MSGENFONTSTYLENAMETEMPLATEROLENUMBERMSGENFONTSTYLENAMEBYROLETEXT26"/>
              <w:widowControl/>
              <w:spacing w:line="240" w:lineRule="auto"/>
              <w:rPr>
                <w:rFonts w:hAnsi="仿宋" w:hint="eastAsia"/>
                <w:spacing w:val="0"/>
                <w:kern w:val="2"/>
                <w:sz w:val="28"/>
                <w:szCs w:val="28"/>
                <w:lang w:bidi="zh-CN"/>
              </w:rPr>
            </w:pP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 xml:space="preserve">合计总价(大写):           </w:t>
            </w: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¥</w:t>
            </w:r>
            <w:r>
              <w:rPr>
                <w:rFonts w:hAnsi="仿宋"/>
                <w:spacing w:val="0"/>
                <w:kern w:val="2"/>
                <w:sz w:val="28"/>
                <w:szCs w:val="28"/>
                <w:lang w:bidi="zh-CN"/>
              </w:rPr>
              <w:t>（小写）:</w:t>
            </w:r>
          </w:p>
        </w:tc>
      </w:tr>
    </w:tbl>
    <w:p w14:paraId="66EFC986" w14:textId="77777777" w:rsidR="000D01C6" w:rsidRPr="000D01C6" w:rsidRDefault="000D01C6" w:rsidP="000D01C6">
      <w:pPr>
        <w:spacing w:line="592" w:lineRule="exact"/>
        <w:ind w:firstLineChars="200" w:firstLine="640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投标单位名称(盖章):   </w:t>
      </w:r>
    </w:p>
    <w:p w14:paraId="18130654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 xml:space="preserve">投标单位法定代表人或授权代表人（签字）：                             </w:t>
      </w:r>
    </w:p>
    <w:p w14:paraId="2CE68687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投标单位联系方式：</w:t>
      </w:r>
    </w:p>
    <w:p w14:paraId="22C3C3DC" w14:textId="77777777" w:rsidR="000D01C6" w:rsidRPr="000D01C6" w:rsidRDefault="000D01C6" w:rsidP="000D01C6">
      <w:pPr>
        <w:spacing w:line="592" w:lineRule="exact"/>
        <w:ind w:firstLineChars="202" w:firstLine="646"/>
        <w:rPr>
          <w:rFonts w:ascii="仿宋_GB2312" w:eastAsia="仿宋_GB2312" w:hAnsi="仿宋" w:cs="Times New Roman" w:hint="eastAsia"/>
          <w:bCs/>
          <w:sz w:val="32"/>
          <w:szCs w:val="32"/>
        </w:rPr>
      </w:pPr>
      <w:r w:rsidRPr="000D01C6">
        <w:rPr>
          <w:rFonts w:ascii="仿宋_GB2312" w:eastAsia="仿宋_GB2312" w:hAnsi="仿宋" w:cs="Times New Roman" w:hint="eastAsia"/>
          <w:bCs/>
          <w:sz w:val="32"/>
          <w:szCs w:val="32"/>
          <w:lang w:bidi="zh-CN"/>
        </w:rPr>
        <w:t>日期：</w:t>
      </w:r>
    </w:p>
    <w:p w14:paraId="4B3D8818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</w:p>
    <w:p w14:paraId="129ACAE7" w14:textId="77777777" w:rsidR="000D01C6" w:rsidRPr="000D01C6" w:rsidRDefault="000D01C6" w:rsidP="000D01C6">
      <w:pPr>
        <w:spacing w:line="592" w:lineRule="exact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注：1.填写此表格时不得改变表格的形式。</w:t>
      </w:r>
    </w:p>
    <w:p w14:paraId="5766ACA6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2.投标单位如需对报价或其它内容加以说明，可在备注一栏中填写。</w:t>
      </w:r>
    </w:p>
    <w:p w14:paraId="18FA4701" w14:textId="77777777" w:rsidR="000D01C6" w:rsidRPr="000D01C6" w:rsidRDefault="000D01C6" w:rsidP="000D01C6">
      <w:pPr>
        <w:spacing w:line="592" w:lineRule="exact"/>
        <w:ind w:firstLineChars="202" w:firstLine="566"/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</w:pPr>
      <w:r w:rsidRPr="000D01C6">
        <w:rPr>
          <w:rFonts w:ascii="仿宋_GB2312" w:eastAsia="仿宋_GB2312" w:hAnsi="仿宋" w:cs="Times New Roman" w:hint="eastAsia"/>
          <w:bCs/>
          <w:sz w:val="28"/>
          <w:szCs w:val="28"/>
          <w:lang w:bidi="zh-CN"/>
        </w:rPr>
        <w:t>3.此表应经投标单位法定代表人或授权代表人签名，并盖上投标单位公章。</w:t>
      </w:r>
    </w:p>
    <w:p w14:paraId="7A56D2E5" w14:textId="77777777" w:rsidR="004847D3" w:rsidRDefault="004847D3"/>
    <w:sectPr w:rsidR="00484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366C3" w14:textId="77777777" w:rsidR="00B27BF6" w:rsidRDefault="00B27BF6" w:rsidP="000D01C6">
      <w:r>
        <w:separator/>
      </w:r>
    </w:p>
  </w:endnote>
  <w:endnote w:type="continuationSeparator" w:id="0">
    <w:p w14:paraId="3F60BCCF" w14:textId="77777777" w:rsidR="00B27BF6" w:rsidRDefault="00B27BF6" w:rsidP="000D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B6F40" w14:textId="77777777" w:rsidR="00B27BF6" w:rsidRDefault="00B27BF6" w:rsidP="000D01C6">
      <w:r>
        <w:separator/>
      </w:r>
    </w:p>
  </w:footnote>
  <w:footnote w:type="continuationSeparator" w:id="0">
    <w:p w14:paraId="749BBB80" w14:textId="77777777" w:rsidR="00B27BF6" w:rsidRDefault="00B27BF6" w:rsidP="000D0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D3"/>
    <w:rsid w:val="000D01C6"/>
    <w:rsid w:val="001B52A2"/>
    <w:rsid w:val="002426EA"/>
    <w:rsid w:val="002720CC"/>
    <w:rsid w:val="003C2277"/>
    <w:rsid w:val="004847D3"/>
    <w:rsid w:val="005E3FA7"/>
    <w:rsid w:val="00826349"/>
    <w:rsid w:val="008D5E7F"/>
    <w:rsid w:val="009A4FEF"/>
    <w:rsid w:val="00B27BF6"/>
    <w:rsid w:val="00BB79DF"/>
    <w:rsid w:val="00CD645B"/>
    <w:rsid w:val="00E429E6"/>
    <w:rsid w:val="00EC2B18"/>
    <w:rsid w:val="00FE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EAF14"/>
  <w15:chartTrackingRefBased/>
  <w15:docId w15:val="{E4DEE28C-B2BB-48A5-BBB7-53D93082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1C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D01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D0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D01C6"/>
    <w:rPr>
      <w:sz w:val="18"/>
      <w:szCs w:val="18"/>
    </w:rPr>
  </w:style>
  <w:style w:type="paragraph" w:customStyle="1" w:styleId="MSGENFONTSTYLENAMETEMPLATEROLENUMBERMSGENFONTSTYLENAMEBYROLETEXT26">
    <w:name w:val="MSG_EN_FONT_STYLE_NAME_TEMPLATE_ROLE_NUMBER MSG_EN_FONT_STYLE_NAME_BY_ROLE_TEXT 26"/>
    <w:basedOn w:val="a"/>
    <w:link w:val="MSGENFONTSTYLENAMETEMPLATEROLENUMBERMSGENFONTSTYLENAMEBYROLETEXT260"/>
    <w:autoRedefine/>
    <w:qFormat/>
    <w:rsid w:val="001B52A2"/>
    <w:pPr>
      <w:spacing w:line="592" w:lineRule="exact"/>
    </w:pPr>
    <w:rPr>
      <w:rFonts w:ascii="仿宋_GB2312" w:eastAsia="仿宋_GB2312" w:hAnsi="宋体" w:cs="Times New Roman"/>
      <w:bCs/>
      <w:spacing w:val="280"/>
      <w:kern w:val="0"/>
      <w:sz w:val="24"/>
      <w:szCs w:val="24"/>
    </w:rPr>
  </w:style>
  <w:style w:type="character" w:customStyle="1" w:styleId="MSGENFONTSTYLENAMETEMPLATEROLENUMBERMSGENFONTSTYLENAMEBYROLETEXT260">
    <w:name w:val="MSG_EN_FONT_STYLE_NAME_TEMPLATE_ROLE_NUMBER MSG_EN_FONT_STYLE_NAME_BY_ROLE_TEXT 26_"/>
    <w:basedOn w:val="a0"/>
    <w:link w:val="MSGENFONTSTYLENAMETEMPLATEROLENUMBERMSGENFONTSTYLENAMEBYROLETEXT26"/>
    <w:autoRedefine/>
    <w:qFormat/>
    <w:rsid w:val="001B52A2"/>
    <w:rPr>
      <w:rFonts w:ascii="仿宋_GB2312" w:eastAsia="仿宋_GB2312" w:hAnsi="宋体" w:cs="Times New Roman"/>
      <w:bCs/>
      <w:spacing w:val="28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swxzz</dc:creator>
  <cp:keywords/>
  <dc:description/>
  <cp:lastModifiedBy>swxzz</cp:lastModifiedBy>
  <cp:revision>6</cp:revision>
  <dcterms:created xsi:type="dcterms:W3CDTF">2024-09-23T06:48:00Z</dcterms:created>
  <dcterms:modified xsi:type="dcterms:W3CDTF">2024-09-25T06:49:00Z</dcterms:modified>
</cp:coreProperties>
</file>